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E3D8" w14:textId="77777777" w:rsidR="000B1FE8" w:rsidRDefault="000B1FE8"/>
    <w:p w14:paraId="79B07C21" w14:textId="77777777" w:rsidR="000B1FE8" w:rsidRDefault="000B1FE8"/>
    <w:p w14:paraId="0296F3B4" w14:textId="77777777" w:rsidR="0078376A" w:rsidRDefault="00951A17" w:rsidP="00951A17">
      <w:pPr>
        <w:pStyle w:val="Sraopastraip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Mokymo priemonės, įsigytos per 2022 metus</w:t>
      </w:r>
    </w:p>
    <w:p w14:paraId="741001A6" w14:textId="77777777" w:rsidR="0078376A" w:rsidRPr="0078376A" w:rsidRDefault="0078376A" w:rsidP="0078376A">
      <w:pPr>
        <w:rPr>
          <w:rFonts w:ascii="Times New Roman" w:hAnsi="Times New Roman" w:cs="Times New Roman"/>
          <w:sz w:val="28"/>
          <w:szCs w:val="28"/>
        </w:rPr>
      </w:pPr>
    </w:p>
    <w:p w14:paraId="251C4587" w14:textId="77777777" w:rsidR="00380267" w:rsidRDefault="000B1FE8" w:rsidP="00951A17">
      <w:pPr>
        <w:rPr>
          <w:rFonts w:ascii="Times New Roman" w:hAnsi="Times New Roman" w:cs="Times New Roman"/>
          <w:sz w:val="24"/>
          <w:szCs w:val="24"/>
        </w:rPr>
      </w:pPr>
      <w:r w:rsidRPr="00951A17">
        <w:rPr>
          <w:rFonts w:ascii="Times New Roman" w:hAnsi="Times New Roman" w:cs="Times New Roman"/>
          <w:sz w:val="24"/>
          <w:szCs w:val="24"/>
        </w:rPr>
        <w:t>Mokykliniai vadovėliai</w:t>
      </w:r>
      <w:r w:rsidR="00380267">
        <w:rPr>
          <w:rFonts w:ascii="Times New Roman" w:hAnsi="Times New Roman" w:cs="Times New Roman"/>
          <w:sz w:val="24"/>
          <w:szCs w:val="24"/>
        </w:rPr>
        <w:t>;</w:t>
      </w:r>
    </w:p>
    <w:p w14:paraId="48A41F23" w14:textId="77777777" w:rsidR="0078376A" w:rsidRDefault="00380267" w:rsidP="00380267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0267">
        <w:rPr>
          <w:rFonts w:ascii="Times New Roman" w:hAnsi="Times New Roman" w:cs="Times New Roman"/>
          <w:sz w:val="24"/>
          <w:szCs w:val="24"/>
        </w:rPr>
        <w:t xml:space="preserve">Lietuvių kalba 2 klasei 1,2,3 dalys </w:t>
      </w:r>
      <w:r w:rsidR="000B1FE8" w:rsidRPr="00380267">
        <w:rPr>
          <w:rFonts w:ascii="Times New Roman" w:hAnsi="Times New Roman" w:cs="Times New Roman"/>
          <w:sz w:val="24"/>
          <w:szCs w:val="24"/>
        </w:rPr>
        <w:t xml:space="preserve"> – </w:t>
      </w:r>
      <w:r w:rsidRPr="00380267">
        <w:rPr>
          <w:rFonts w:ascii="Times New Roman" w:hAnsi="Times New Roman" w:cs="Times New Roman"/>
          <w:sz w:val="24"/>
          <w:szCs w:val="24"/>
        </w:rPr>
        <w:t>po 125</w:t>
      </w:r>
      <w:r w:rsidR="000B1FE8" w:rsidRPr="00380267">
        <w:rPr>
          <w:rFonts w:ascii="Times New Roman" w:hAnsi="Times New Roman" w:cs="Times New Roman"/>
          <w:sz w:val="24"/>
          <w:szCs w:val="24"/>
        </w:rPr>
        <w:t>vnt</w:t>
      </w:r>
    </w:p>
    <w:p w14:paraId="5B4B6C69" w14:textId="77777777" w:rsidR="00380267" w:rsidRPr="00380267" w:rsidRDefault="00380267" w:rsidP="00380267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Anglų kalbos vadovėliai – 125vnt</w:t>
      </w:r>
    </w:p>
    <w:p w14:paraId="778AEB28" w14:textId="77777777" w:rsidR="000B1FE8" w:rsidRPr="00951A17" w:rsidRDefault="000B1FE8" w:rsidP="00951A17">
      <w:pPr>
        <w:rPr>
          <w:rFonts w:ascii="Times New Roman" w:hAnsi="Times New Roman" w:cs="Times New Roman"/>
          <w:sz w:val="24"/>
          <w:szCs w:val="24"/>
        </w:rPr>
      </w:pPr>
      <w:r w:rsidRPr="00951A17">
        <w:rPr>
          <w:rFonts w:ascii="Times New Roman" w:hAnsi="Times New Roman" w:cs="Times New Roman"/>
          <w:sz w:val="24"/>
          <w:szCs w:val="24"/>
        </w:rPr>
        <w:t>Kompiuterinė įranga:</w:t>
      </w:r>
    </w:p>
    <w:p w14:paraId="276C56C4" w14:textId="77777777" w:rsidR="000B1FE8" w:rsidRPr="00951A17" w:rsidRDefault="000B1FE8" w:rsidP="000B1FE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A17">
        <w:rPr>
          <w:rFonts w:ascii="Times New Roman" w:hAnsi="Times New Roman" w:cs="Times New Roman"/>
          <w:sz w:val="24"/>
          <w:szCs w:val="24"/>
        </w:rPr>
        <w:t>Išmanieji ekranai – 12vnt</w:t>
      </w:r>
      <w:r w:rsidR="0078376A" w:rsidRPr="00951A17">
        <w:rPr>
          <w:rFonts w:ascii="Times New Roman" w:hAnsi="Times New Roman" w:cs="Times New Roman"/>
          <w:sz w:val="24"/>
          <w:szCs w:val="24"/>
        </w:rPr>
        <w:t>,</w:t>
      </w:r>
    </w:p>
    <w:p w14:paraId="02497326" w14:textId="77777777" w:rsidR="000B1FE8" w:rsidRPr="00951A17" w:rsidRDefault="000B1FE8" w:rsidP="000B1FE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A17">
        <w:rPr>
          <w:rFonts w:ascii="Times New Roman" w:hAnsi="Times New Roman" w:cs="Times New Roman"/>
          <w:sz w:val="24"/>
          <w:szCs w:val="24"/>
        </w:rPr>
        <w:t>Nešiojami kompiuteriai – 11vnt</w:t>
      </w:r>
      <w:r w:rsidR="0078376A" w:rsidRPr="00951A17">
        <w:rPr>
          <w:rFonts w:ascii="Times New Roman" w:hAnsi="Times New Roman" w:cs="Times New Roman"/>
          <w:sz w:val="24"/>
          <w:szCs w:val="24"/>
        </w:rPr>
        <w:t>,</w:t>
      </w:r>
    </w:p>
    <w:p w14:paraId="56D33964" w14:textId="77777777" w:rsidR="000B1FE8" w:rsidRPr="00951A17" w:rsidRDefault="000B1FE8" w:rsidP="000B1FE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A17">
        <w:rPr>
          <w:rFonts w:ascii="Times New Roman" w:hAnsi="Times New Roman" w:cs="Times New Roman"/>
          <w:sz w:val="24"/>
          <w:szCs w:val="24"/>
        </w:rPr>
        <w:t>Stacionarūs kompiuteriai – 3vnt</w:t>
      </w:r>
      <w:r w:rsidR="0078376A" w:rsidRPr="00951A17">
        <w:rPr>
          <w:rFonts w:ascii="Times New Roman" w:hAnsi="Times New Roman" w:cs="Times New Roman"/>
          <w:sz w:val="24"/>
          <w:szCs w:val="24"/>
        </w:rPr>
        <w:t>,</w:t>
      </w:r>
    </w:p>
    <w:p w14:paraId="004DA134" w14:textId="77777777" w:rsidR="000B1FE8" w:rsidRPr="00951A17" w:rsidRDefault="000B1FE8" w:rsidP="000B1FE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A17">
        <w:rPr>
          <w:rFonts w:ascii="Times New Roman" w:hAnsi="Times New Roman" w:cs="Times New Roman"/>
          <w:sz w:val="24"/>
          <w:szCs w:val="24"/>
        </w:rPr>
        <w:t>Planšetiniai kompiuteriai – 24vnt</w:t>
      </w:r>
      <w:r w:rsidR="0078376A" w:rsidRPr="00951A17">
        <w:rPr>
          <w:rFonts w:ascii="Times New Roman" w:hAnsi="Times New Roman" w:cs="Times New Roman"/>
          <w:sz w:val="24"/>
          <w:szCs w:val="24"/>
        </w:rPr>
        <w:t>,</w:t>
      </w:r>
    </w:p>
    <w:p w14:paraId="3D2DF346" w14:textId="77777777" w:rsidR="000B1FE8" w:rsidRPr="00951A17" w:rsidRDefault="000B1FE8" w:rsidP="000B1FE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A17">
        <w:rPr>
          <w:rFonts w:ascii="Times New Roman" w:hAnsi="Times New Roman" w:cs="Times New Roman"/>
          <w:sz w:val="24"/>
          <w:szCs w:val="24"/>
        </w:rPr>
        <w:t>3D rašikliai – 32vnt</w:t>
      </w:r>
      <w:r w:rsidR="0078376A" w:rsidRPr="00951A17">
        <w:rPr>
          <w:rFonts w:ascii="Times New Roman" w:hAnsi="Times New Roman" w:cs="Times New Roman"/>
          <w:sz w:val="24"/>
          <w:szCs w:val="24"/>
        </w:rPr>
        <w:t>,</w:t>
      </w:r>
    </w:p>
    <w:p w14:paraId="26DAA4CA" w14:textId="77777777" w:rsidR="000B1FE8" w:rsidRPr="00951A17" w:rsidRDefault="000B1FE8" w:rsidP="000B1FE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A17">
        <w:rPr>
          <w:rFonts w:ascii="Times New Roman" w:hAnsi="Times New Roman" w:cs="Times New Roman"/>
          <w:sz w:val="24"/>
          <w:szCs w:val="24"/>
        </w:rPr>
        <w:t>Dokumentų kamera</w:t>
      </w:r>
      <w:r w:rsidR="0078376A" w:rsidRPr="00951A17">
        <w:rPr>
          <w:rFonts w:ascii="Times New Roman" w:hAnsi="Times New Roman" w:cs="Times New Roman"/>
          <w:sz w:val="24"/>
          <w:szCs w:val="24"/>
        </w:rPr>
        <w:t>,</w:t>
      </w:r>
    </w:p>
    <w:p w14:paraId="2CF0B1E0" w14:textId="77777777" w:rsidR="0078376A" w:rsidRPr="00951A17" w:rsidRDefault="000B1FE8" w:rsidP="00951A1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A17">
        <w:rPr>
          <w:rFonts w:ascii="Times New Roman" w:hAnsi="Times New Roman" w:cs="Times New Roman"/>
          <w:sz w:val="24"/>
          <w:szCs w:val="24"/>
        </w:rPr>
        <w:t>Daugiafunkcinis spausdintuvas</w:t>
      </w:r>
      <w:r w:rsidR="0078376A" w:rsidRPr="00951A17">
        <w:rPr>
          <w:rFonts w:ascii="Times New Roman" w:hAnsi="Times New Roman" w:cs="Times New Roman"/>
          <w:sz w:val="24"/>
          <w:szCs w:val="24"/>
        </w:rPr>
        <w:t>.</w:t>
      </w:r>
    </w:p>
    <w:p w14:paraId="28E4A5B5" w14:textId="77777777" w:rsidR="000B1FE8" w:rsidRPr="00951A17" w:rsidRDefault="0078376A" w:rsidP="00951A17">
      <w:pPr>
        <w:rPr>
          <w:rFonts w:ascii="Times New Roman" w:hAnsi="Times New Roman" w:cs="Times New Roman"/>
          <w:sz w:val="24"/>
          <w:szCs w:val="24"/>
        </w:rPr>
      </w:pPr>
      <w:r w:rsidRPr="00951A17">
        <w:rPr>
          <w:rFonts w:ascii="Times New Roman" w:hAnsi="Times New Roman" w:cs="Times New Roman"/>
          <w:sz w:val="24"/>
          <w:szCs w:val="24"/>
        </w:rPr>
        <w:t>Skaitmeninės ugdymo programos</w:t>
      </w:r>
      <w:r w:rsidR="000B1FE8" w:rsidRPr="00951A17">
        <w:rPr>
          <w:rFonts w:ascii="Times New Roman" w:hAnsi="Times New Roman" w:cs="Times New Roman"/>
          <w:sz w:val="24"/>
          <w:szCs w:val="24"/>
        </w:rPr>
        <w:t>:</w:t>
      </w:r>
    </w:p>
    <w:p w14:paraId="66B5E798" w14:textId="77777777" w:rsidR="0078376A" w:rsidRPr="00951A17" w:rsidRDefault="000B1FE8" w:rsidP="0078376A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A17">
        <w:rPr>
          <w:rFonts w:ascii="Times New Roman" w:hAnsi="Times New Roman" w:cs="Times New Roman"/>
          <w:sz w:val="24"/>
          <w:szCs w:val="24"/>
        </w:rPr>
        <w:t>Eduka</w:t>
      </w:r>
      <w:proofErr w:type="spellEnd"/>
      <w:r w:rsidRPr="00951A17">
        <w:rPr>
          <w:rFonts w:ascii="Times New Roman" w:hAnsi="Times New Roman" w:cs="Times New Roman"/>
          <w:sz w:val="24"/>
          <w:szCs w:val="24"/>
        </w:rPr>
        <w:t xml:space="preserve"> </w:t>
      </w:r>
      <w:r w:rsidR="00ED2F94">
        <w:rPr>
          <w:rFonts w:ascii="Times New Roman" w:hAnsi="Times New Roman" w:cs="Times New Roman"/>
          <w:sz w:val="24"/>
          <w:szCs w:val="24"/>
        </w:rPr>
        <w:t>-214</w:t>
      </w:r>
      <w:r w:rsidRPr="00951A17">
        <w:rPr>
          <w:rFonts w:ascii="Times New Roman" w:hAnsi="Times New Roman" w:cs="Times New Roman"/>
          <w:sz w:val="24"/>
          <w:szCs w:val="24"/>
        </w:rPr>
        <w:t xml:space="preserve"> licencij</w:t>
      </w:r>
      <w:r w:rsidR="00ED2F94">
        <w:rPr>
          <w:rFonts w:ascii="Times New Roman" w:hAnsi="Times New Roman" w:cs="Times New Roman"/>
          <w:sz w:val="24"/>
          <w:szCs w:val="24"/>
        </w:rPr>
        <w:t>ų</w:t>
      </w:r>
      <w:r w:rsidRPr="00951A17">
        <w:rPr>
          <w:rFonts w:ascii="Times New Roman" w:hAnsi="Times New Roman" w:cs="Times New Roman"/>
          <w:sz w:val="24"/>
          <w:szCs w:val="24"/>
        </w:rPr>
        <w:t>,</w:t>
      </w:r>
    </w:p>
    <w:p w14:paraId="6B82A010" w14:textId="77777777" w:rsidR="0078376A" w:rsidRPr="00951A17" w:rsidRDefault="0078376A" w:rsidP="0078376A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A17">
        <w:rPr>
          <w:rFonts w:ascii="Times New Roman" w:hAnsi="Times New Roman" w:cs="Times New Roman"/>
          <w:sz w:val="24"/>
          <w:szCs w:val="24"/>
        </w:rPr>
        <w:t>M</w:t>
      </w:r>
      <w:r w:rsidR="00ED2F94">
        <w:rPr>
          <w:rFonts w:ascii="Times New Roman" w:hAnsi="Times New Roman" w:cs="Times New Roman"/>
          <w:sz w:val="24"/>
          <w:szCs w:val="24"/>
        </w:rPr>
        <w:t>ozabooc</w:t>
      </w:r>
      <w:proofErr w:type="spellEnd"/>
      <w:r w:rsidR="00ED2F94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="00ED2F94">
        <w:rPr>
          <w:rFonts w:ascii="Times New Roman" w:hAnsi="Times New Roman" w:cs="Times New Roman"/>
          <w:sz w:val="24"/>
          <w:szCs w:val="24"/>
        </w:rPr>
        <w:t>M</w:t>
      </w:r>
      <w:r w:rsidR="000B1FE8" w:rsidRPr="00951A17">
        <w:rPr>
          <w:rFonts w:ascii="Times New Roman" w:hAnsi="Times New Roman" w:cs="Times New Roman"/>
          <w:sz w:val="24"/>
          <w:szCs w:val="24"/>
        </w:rPr>
        <w:t>ozaweb</w:t>
      </w:r>
      <w:proofErr w:type="spellEnd"/>
      <w:r w:rsidR="000B1FE8" w:rsidRPr="00951A17">
        <w:rPr>
          <w:rFonts w:ascii="Times New Roman" w:hAnsi="Times New Roman" w:cs="Times New Roman"/>
          <w:sz w:val="24"/>
          <w:szCs w:val="24"/>
        </w:rPr>
        <w:t xml:space="preserve"> – po 4 licencijas,</w:t>
      </w:r>
    </w:p>
    <w:p w14:paraId="0D436A98" w14:textId="77777777" w:rsidR="0078376A" w:rsidRPr="00951A17" w:rsidRDefault="0078376A" w:rsidP="0078376A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A17">
        <w:rPr>
          <w:rFonts w:ascii="Times New Roman" w:hAnsi="Times New Roman" w:cs="Times New Roman"/>
          <w:sz w:val="24"/>
          <w:szCs w:val="24"/>
        </w:rPr>
        <w:t>W</w:t>
      </w:r>
      <w:r w:rsidR="000B1FE8" w:rsidRPr="00951A17">
        <w:rPr>
          <w:rFonts w:ascii="Times New Roman" w:hAnsi="Times New Roman" w:cs="Times New Roman"/>
          <w:sz w:val="24"/>
          <w:szCs w:val="24"/>
        </w:rPr>
        <w:t>ordwall</w:t>
      </w:r>
      <w:proofErr w:type="spellEnd"/>
      <w:r w:rsidR="000B1FE8" w:rsidRPr="00951A17">
        <w:rPr>
          <w:rFonts w:ascii="Times New Roman" w:hAnsi="Times New Roman" w:cs="Times New Roman"/>
          <w:sz w:val="24"/>
          <w:szCs w:val="24"/>
        </w:rPr>
        <w:t xml:space="preserve"> – 1 licencija, </w:t>
      </w:r>
    </w:p>
    <w:p w14:paraId="6E5D0888" w14:textId="52C9EF62" w:rsidR="0078376A" w:rsidRPr="00951A17" w:rsidRDefault="0078376A" w:rsidP="0078376A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A17">
        <w:rPr>
          <w:rFonts w:ascii="Times New Roman" w:hAnsi="Times New Roman" w:cs="Times New Roman"/>
          <w:sz w:val="24"/>
          <w:szCs w:val="24"/>
        </w:rPr>
        <w:t>ve</w:t>
      </w:r>
      <w:r w:rsidR="00FA2403">
        <w:rPr>
          <w:rFonts w:ascii="Times New Roman" w:hAnsi="Times New Roman" w:cs="Times New Roman"/>
          <w:sz w:val="24"/>
          <w:szCs w:val="24"/>
        </w:rPr>
        <w:t>dl</w:t>
      </w:r>
      <w:r w:rsidRPr="00951A17">
        <w:rPr>
          <w:rFonts w:ascii="Times New Roman" w:hAnsi="Times New Roman" w:cs="Times New Roman"/>
          <w:sz w:val="24"/>
          <w:szCs w:val="24"/>
        </w:rPr>
        <w:t>ys.lt</w:t>
      </w:r>
      <w:proofErr w:type="spellEnd"/>
      <w:r w:rsidRPr="00951A17">
        <w:rPr>
          <w:rFonts w:ascii="Times New Roman" w:hAnsi="Times New Roman" w:cs="Times New Roman"/>
          <w:sz w:val="24"/>
          <w:szCs w:val="24"/>
        </w:rPr>
        <w:t xml:space="preserve"> – 2 licencijos, </w:t>
      </w:r>
    </w:p>
    <w:p w14:paraId="021D35E8" w14:textId="77777777" w:rsidR="0078376A" w:rsidRPr="00951A17" w:rsidRDefault="0078376A" w:rsidP="00951A1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A17">
        <w:rPr>
          <w:rFonts w:ascii="Times New Roman" w:hAnsi="Times New Roman" w:cs="Times New Roman"/>
          <w:sz w:val="24"/>
          <w:szCs w:val="24"/>
        </w:rPr>
        <w:t>Minecraft</w:t>
      </w:r>
      <w:proofErr w:type="spellEnd"/>
      <w:r w:rsidRPr="00951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A17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951A17">
        <w:rPr>
          <w:rFonts w:ascii="Times New Roman" w:hAnsi="Times New Roman" w:cs="Times New Roman"/>
          <w:sz w:val="24"/>
          <w:szCs w:val="24"/>
        </w:rPr>
        <w:t xml:space="preserve"> Edition – 1 licencija.</w:t>
      </w:r>
    </w:p>
    <w:p w14:paraId="35A9B95B" w14:textId="77777777" w:rsidR="00951A17" w:rsidRPr="00951A17" w:rsidRDefault="0078376A" w:rsidP="00951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17">
        <w:rPr>
          <w:rFonts w:ascii="Times New Roman" w:hAnsi="Times New Roman" w:cs="Times New Roman"/>
          <w:sz w:val="24"/>
          <w:szCs w:val="24"/>
        </w:rPr>
        <w:t>Ugdymo priemonės</w:t>
      </w:r>
      <w:r w:rsidR="00951A17" w:rsidRPr="00951A17">
        <w:rPr>
          <w:rFonts w:ascii="Times New Roman" w:hAnsi="Times New Roman" w:cs="Times New Roman"/>
          <w:sz w:val="24"/>
          <w:szCs w:val="24"/>
        </w:rPr>
        <w:t>:</w:t>
      </w:r>
    </w:p>
    <w:p w14:paraId="4B38BB1E" w14:textId="77777777" w:rsidR="00951A17" w:rsidRPr="00951A17" w:rsidRDefault="0078376A" w:rsidP="00951A1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17">
        <w:rPr>
          <w:rFonts w:ascii="Times New Roman" w:hAnsi="Times New Roman" w:cs="Times New Roman"/>
          <w:sz w:val="24"/>
          <w:szCs w:val="24"/>
        </w:rPr>
        <w:t xml:space="preserve">sporto įranga, </w:t>
      </w:r>
    </w:p>
    <w:p w14:paraId="5A6F3D52" w14:textId="77777777" w:rsidR="00951A17" w:rsidRPr="00951A17" w:rsidRDefault="0078376A" w:rsidP="00951A1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17">
        <w:rPr>
          <w:rFonts w:ascii="Times New Roman" w:hAnsi="Times New Roman" w:cs="Times New Roman"/>
          <w:sz w:val="24"/>
          <w:szCs w:val="24"/>
        </w:rPr>
        <w:t>muzikos instrumentai,</w:t>
      </w:r>
    </w:p>
    <w:p w14:paraId="7890614E" w14:textId="77777777" w:rsidR="00951A17" w:rsidRPr="00951A17" w:rsidRDefault="0078376A" w:rsidP="00951A1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17">
        <w:rPr>
          <w:rFonts w:ascii="Times New Roman" w:hAnsi="Times New Roman" w:cs="Times New Roman"/>
          <w:sz w:val="24"/>
          <w:szCs w:val="24"/>
        </w:rPr>
        <w:t xml:space="preserve">edukaciniai sienų lipdukai, , </w:t>
      </w:r>
    </w:p>
    <w:p w14:paraId="55F1EA77" w14:textId="77777777" w:rsidR="00951A17" w:rsidRPr="00951A17" w:rsidRDefault="0078376A" w:rsidP="00951A1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17">
        <w:rPr>
          <w:rFonts w:ascii="Times New Roman" w:hAnsi="Times New Roman" w:cs="Times New Roman"/>
          <w:sz w:val="24"/>
          <w:szCs w:val="24"/>
        </w:rPr>
        <w:t xml:space="preserve">lavinamieji žaidimai, </w:t>
      </w:r>
    </w:p>
    <w:p w14:paraId="3CBCBE42" w14:textId="77777777" w:rsidR="0078376A" w:rsidRPr="00951A17" w:rsidRDefault="0078376A" w:rsidP="00951A17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17">
        <w:rPr>
          <w:rFonts w:ascii="Times New Roman" w:hAnsi="Times New Roman" w:cs="Times New Roman"/>
          <w:sz w:val="24"/>
          <w:szCs w:val="24"/>
        </w:rPr>
        <w:t xml:space="preserve">knygos, </w:t>
      </w:r>
      <w:r w:rsidR="00951A17" w:rsidRPr="00951A17">
        <w:rPr>
          <w:rFonts w:ascii="Times New Roman" w:hAnsi="Times New Roman" w:cs="Times New Roman"/>
          <w:sz w:val="24"/>
          <w:szCs w:val="24"/>
        </w:rPr>
        <w:t>plakatai</w:t>
      </w:r>
      <w:r w:rsidR="00ED2F94">
        <w:rPr>
          <w:rFonts w:ascii="Times New Roman" w:hAnsi="Times New Roman" w:cs="Times New Roman"/>
          <w:sz w:val="24"/>
          <w:szCs w:val="24"/>
        </w:rPr>
        <w:t>.</w:t>
      </w:r>
    </w:p>
    <w:p w14:paraId="2FDBBA73" w14:textId="77777777" w:rsidR="0078376A" w:rsidRPr="00951A17" w:rsidRDefault="0078376A" w:rsidP="00ED2F94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CAAC4" w14:textId="77777777" w:rsidR="0078376A" w:rsidRPr="00951A17" w:rsidRDefault="0078376A" w:rsidP="00951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A17">
        <w:rPr>
          <w:rFonts w:ascii="Times New Roman" w:hAnsi="Times New Roman" w:cs="Times New Roman"/>
          <w:sz w:val="24"/>
          <w:szCs w:val="24"/>
        </w:rPr>
        <w:t>Mokykliniai suolai IT klasei – 15vnt.</w:t>
      </w:r>
    </w:p>
    <w:p w14:paraId="7E7FE4A3" w14:textId="77777777" w:rsidR="000B1FE8" w:rsidRPr="00951A17" w:rsidRDefault="000B1FE8" w:rsidP="000B1FE8">
      <w:pPr>
        <w:rPr>
          <w:rFonts w:ascii="Times New Roman" w:hAnsi="Times New Roman" w:cs="Times New Roman"/>
          <w:sz w:val="24"/>
          <w:szCs w:val="24"/>
        </w:rPr>
      </w:pPr>
    </w:p>
    <w:p w14:paraId="0B732D57" w14:textId="77777777" w:rsidR="000B1FE8" w:rsidRPr="00951A17" w:rsidRDefault="000B1FE8" w:rsidP="000B1FE8">
      <w:pPr>
        <w:rPr>
          <w:rFonts w:ascii="Times New Roman" w:hAnsi="Times New Roman" w:cs="Times New Roman"/>
          <w:sz w:val="24"/>
          <w:szCs w:val="24"/>
        </w:rPr>
      </w:pPr>
      <w:r w:rsidRPr="00951A1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0B1FE8" w:rsidRPr="00951A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657ED"/>
    <w:multiLevelType w:val="hybridMultilevel"/>
    <w:tmpl w:val="D57A25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C1ED9"/>
    <w:multiLevelType w:val="hybridMultilevel"/>
    <w:tmpl w:val="A93008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E6A88"/>
    <w:multiLevelType w:val="hybridMultilevel"/>
    <w:tmpl w:val="535C62AE"/>
    <w:lvl w:ilvl="0" w:tplc="32928C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63392"/>
    <w:multiLevelType w:val="hybridMultilevel"/>
    <w:tmpl w:val="A18C0624"/>
    <w:lvl w:ilvl="0" w:tplc="F3545F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A3590"/>
    <w:multiLevelType w:val="hybridMultilevel"/>
    <w:tmpl w:val="A66AC1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173710">
    <w:abstractNumId w:val="2"/>
  </w:num>
  <w:num w:numId="2" w16cid:durableId="1316570258">
    <w:abstractNumId w:val="1"/>
  </w:num>
  <w:num w:numId="3" w16cid:durableId="2003661150">
    <w:abstractNumId w:val="0"/>
  </w:num>
  <w:num w:numId="4" w16cid:durableId="630290438">
    <w:abstractNumId w:val="4"/>
  </w:num>
  <w:num w:numId="5" w16cid:durableId="1063793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60"/>
    <w:rsid w:val="000B1FE8"/>
    <w:rsid w:val="00157305"/>
    <w:rsid w:val="00380267"/>
    <w:rsid w:val="0078376A"/>
    <w:rsid w:val="00951A17"/>
    <w:rsid w:val="00A26B1C"/>
    <w:rsid w:val="00B85960"/>
    <w:rsid w:val="00ED2F94"/>
    <w:rsid w:val="00FA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EE0F"/>
  <w15:chartTrackingRefBased/>
  <w15:docId w15:val="{EC3F5860-5FC9-44F0-B1A2-3697181A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8596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8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Lažinskienė</dc:creator>
  <cp:keywords/>
  <dc:description/>
  <cp:lastModifiedBy>Žaneta Surplienė</cp:lastModifiedBy>
  <cp:revision>6</cp:revision>
  <dcterms:created xsi:type="dcterms:W3CDTF">2023-04-03T08:59:00Z</dcterms:created>
  <dcterms:modified xsi:type="dcterms:W3CDTF">2023-04-03T16:12:00Z</dcterms:modified>
</cp:coreProperties>
</file>